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73F75" w14:textId="14252F44" w:rsidR="00550232" w:rsidRDefault="00BD239D">
      <w:pPr>
        <w:pStyle w:val="Standard"/>
        <w:jc w:val="both"/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 xml:space="preserve"> </w:t>
      </w:r>
      <w:r>
        <w:rPr>
          <w:rFonts w:ascii="Trebuchet MS" w:hAnsi="Trebuchet MS" w:cs="Trebuchet MS"/>
          <w:b/>
          <w:sz w:val="20"/>
          <w:szCs w:val="20"/>
          <w:u w:val="single"/>
        </w:rPr>
        <w:t>FORMULARZ OFERT</w:t>
      </w:r>
      <w:r w:rsidR="00D82273">
        <w:rPr>
          <w:rFonts w:ascii="Trebuchet MS" w:hAnsi="Trebuchet MS" w:cs="Trebuchet MS"/>
          <w:b/>
          <w:sz w:val="20"/>
          <w:szCs w:val="20"/>
          <w:u w:val="single"/>
        </w:rPr>
        <w:t>Y</w:t>
      </w:r>
      <w:r>
        <w:rPr>
          <w:rFonts w:ascii="Trebuchet MS" w:hAnsi="Trebuchet MS" w:cs="Trebuchet MS"/>
          <w:b/>
          <w:sz w:val="20"/>
          <w:szCs w:val="20"/>
          <w:u w:val="single"/>
        </w:rPr>
        <w:t xml:space="preserve">  </w:t>
      </w:r>
      <w:r>
        <w:rPr>
          <w:rFonts w:ascii="Trebuchet MS" w:hAnsi="Trebuchet MS" w:cs="Trebuchet MS"/>
          <w:b/>
          <w:sz w:val="20"/>
          <w:szCs w:val="20"/>
        </w:rPr>
        <w:t xml:space="preserve">                                                                            Załącznik nr 2</w:t>
      </w:r>
    </w:p>
    <w:p w14:paraId="581A4E55" w14:textId="77777777" w:rsidR="00550232" w:rsidRDefault="00550232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043C0320" w14:textId="6DAEBB9A" w:rsidR="00550232" w:rsidRDefault="00BD239D">
      <w:pPr>
        <w:pStyle w:val="Standard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sz w:val="20"/>
          <w:szCs w:val="20"/>
        </w:rPr>
        <w:t xml:space="preserve">Oferta złożona w drodze zapytania ofertowego na: „Zakup i dostawa chemii basenowej dla obiektów Miejskiego Ośrodka Sportu i Rekreacji </w:t>
      </w:r>
      <w:r>
        <w:rPr>
          <w:rFonts w:ascii="Trebuchet MS" w:hAnsi="Trebuchet MS" w:cs="Trebuchet MS"/>
          <w:sz w:val="20"/>
          <w:szCs w:val="20"/>
        </w:rPr>
        <w:br/>
        <w:t>w Rudzie Śląskiej w roku 202</w:t>
      </w:r>
      <w:r w:rsidR="00D82273">
        <w:rPr>
          <w:rFonts w:ascii="Trebuchet MS" w:hAnsi="Trebuchet MS" w:cs="Trebuchet MS"/>
          <w:sz w:val="20"/>
          <w:szCs w:val="20"/>
        </w:rPr>
        <w:t>5</w:t>
      </w:r>
      <w:r>
        <w:rPr>
          <w:rFonts w:ascii="Trebuchet MS" w:hAnsi="Trebuchet MS" w:cs="Trebuchet MS"/>
          <w:sz w:val="20"/>
          <w:szCs w:val="20"/>
        </w:rPr>
        <w:t>”.</w:t>
      </w:r>
    </w:p>
    <w:p w14:paraId="499C6B02" w14:textId="50237492" w:rsidR="000024EC" w:rsidRPr="000024EC" w:rsidRDefault="000024EC" w:rsidP="000024EC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Dane dotyczące Wykonawcy:</w:t>
      </w:r>
    </w:p>
    <w:p w14:paraId="10C1F5AF" w14:textId="77777777" w:rsidR="000024EC" w:rsidRDefault="000024EC" w:rsidP="000024EC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6520"/>
        <w:gridCol w:w="7370"/>
      </w:tblGrid>
      <w:tr w:rsidR="000024EC" w14:paraId="65A13485" w14:textId="77777777" w:rsidTr="000024EC">
        <w:tc>
          <w:tcPr>
            <w:tcW w:w="652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7BFAF8C3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Nazwa (firma) Wykonawcy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2647E6" w14:textId="77777777" w:rsidR="000024EC" w:rsidRPr="000024EC" w:rsidRDefault="000024EC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0024EC" w14:paraId="7DC929E1" w14:textId="77777777" w:rsidTr="000024EC">
        <w:tc>
          <w:tcPr>
            <w:tcW w:w="652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468B6B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rPr>
                <w:rFonts w:ascii="Trebuchet MS" w:hAnsi="Trebuchet MS" w:cs="Arial"/>
              </w:rPr>
            </w:pPr>
          </w:p>
          <w:p w14:paraId="703699F7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9BD92EF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8BAE4EA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4ECDC38" w14:textId="77777777" w:rsidR="000024EC" w:rsidRDefault="000024EC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29589F44" w14:textId="77777777" w:rsidR="000024EC" w:rsidRDefault="000024EC" w:rsidP="000024EC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13890" w:type="dxa"/>
        <w:tblInd w:w="686" w:type="dxa"/>
        <w:tblLayout w:type="fixed"/>
        <w:tblLook w:val="04A0" w:firstRow="1" w:lastRow="0" w:firstColumn="1" w:lastColumn="0" w:noHBand="0" w:noVBand="1"/>
      </w:tblPr>
      <w:tblGrid>
        <w:gridCol w:w="2585"/>
        <w:gridCol w:w="3935"/>
        <w:gridCol w:w="7370"/>
      </w:tblGrid>
      <w:tr w:rsidR="000024EC" w14:paraId="0B841B4D" w14:textId="77777777" w:rsidTr="000024EC">
        <w:trPr>
          <w:trHeight w:val="398"/>
        </w:trPr>
        <w:tc>
          <w:tcPr>
            <w:tcW w:w="25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47E2B75D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Nr REGON / NIP</w:t>
            </w:r>
          </w:p>
        </w:tc>
        <w:tc>
          <w:tcPr>
            <w:tcW w:w="393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FA14572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Telefon</w:t>
            </w:r>
          </w:p>
        </w:tc>
        <w:tc>
          <w:tcPr>
            <w:tcW w:w="7371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8F21E60" w14:textId="77777777" w:rsidR="000024EC" w:rsidRP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0024EC">
              <w:rPr>
                <w:rFonts w:ascii="Trebuchet MS" w:hAnsi="Trebuchet MS" w:cs="Arial"/>
                <w:sz w:val="20"/>
                <w:szCs w:val="20"/>
              </w:rPr>
              <w:t>Adres e-mail za pomocą którego Wykonawca będzie porozumiewał się z Zamawiającym</w:t>
            </w:r>
          </w:p>
        </w:tc>
      </w:tr>
      <w:tr w:rsidR="000024EC" w14:paraId="7B58FD91" w14:textId="77777777" w:rsidTr="000024EC">
        <w:trPr>
          <w:trHeight w:val="397"/>
        </w:trPr>
        <w:tc>
          <w:tcPr>
            <w:tcW w:w="25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 w14:paraId="661804F4" w14:textId="77777777" w:rsidR="000024EC" w:rsidRDefault="000024EC">
            <w:pPr>
              <w:suppressAutoHyphens w:val="0"/>
              <w:rPr>
                <w:rFonts w:ascii="Trebuchet MS" w:hAnsi="Trebuchet MS" w:cs="Arial"/>
              </w:rPr>
            </w:pPr>
          </w:p>
        </w:tc>
        <w:tc>
          <w:tcPr>
            <w:tcW w:w="11307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hideMark/>
          </w:tcPr>
          <w:p w14:paraId="4282F662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3532DD1A" w14:textId="77777777" w:rsidR="000024EC" w:rsidRDefault="000024EC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20"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0024EC" w14:paraId="3A34AA02" w14:textId="77777777" w:rsidTr="000024EC">
        <w:tc>
          <w:tcPr>
            <w:tcW w:w="25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0049CB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BFBCCE6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5F07FE7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6678D91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93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DAEECE9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C37C70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889ADB4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4D9A423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C7AB312" w14:textId="77777777" w:rsidR="000024EC" w:rsidRDefault="000024EC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116ADAEF" w14:textId="77777777" w:rsidR="000024EC" w:rsidRDefault="000024EC" w:rsidP="000024EC">
      <w:pPr>
        <w:spacing w:line="288" w:lineRule="auto"/>
        <w:ind w:right="28"/>
        <w:jc w:val="both"/>
        <w:rPr>
          <w:rFonts w:ascii="Trebuchet MS" w:hAnsi="Trebuchet MS" w:cs="Times New Roman"/>
          <w:i/>
          <w:sz w:val="6"/>
          <w:szCs w:val="6"/>
        </w:rPr>
      </w:pPr>
    </w:p>
    <w:p w14:paraId="04E0540C" w14:textId="10AA934B" w:rsidR="0045254B" w:rsidRPr="000024EC" w:rsidRDefault="000024EC" w:rsidP="000024EC">
      <w:pPr>
        <w:spacing w:line="288" w:lineRule="auto"/>
        <w:ind w:left="709" w:right="28"/>
        <w:jc w:val="both"/>
        <w:rPr>
          <w:rFonts w:ascii="Trebuchet MS" w:hAnsi="Trebuchet MS"/>
          <w:i/>
          <w:sz w:val="16"/>
          <w:szCs w:val="20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23D93C3" w14:textId="77777777" w:rsidR="0045254B" w:rsidRDefault="0045254B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30365882" w14:textId="77777777" w:rsidR="00550232" w:rsidRDefault="00BD239D">
      <w:pPr>
        <w:pStyle w:val="Standard"/>
        <w:numPr>
          <w:ilvl w:val="0"/>
          <w:numId w:val="1"/>
        </w:numPr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Cena ofertowa zamówienia (podana cyfrowo i słownie):</w:t>
      </w:r>
    </w:p>
    <w:p w14:paraId="2FEE49B2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38DFCAA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netto:         …………………………. zł (słownie: ………………………………………………………………………………………………………………………………………………………)</w:t>
      </w:r>
    </w:p>
    <w:p w14:paraId="5922FF2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2EA2EBCF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podatek VAT   8 %  ……………………... zł ( słownie: …………………………………………………………………………………………………………………………………………………… )</w:t>
      </w:r>
    </w:p>
    <w:p w14:paraId="3B3D34F9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62606F4" w14:textId="77777777" w:rsidR="00550232" w:rsidRDefault="00BD239D">
      <w:pPr>
        <w:pStyle w:val="Standard"/>
        <w:ind w:left="360"/>
      </w:pPr>
      <w:r>
        <w:rPr>
          <w:rFonts w:ascii="Trebuchet MS" w:hAnsi="Trebuchet MS" w:cs="Trebuchet MS"/>
          <w:sz w:val="20"/>
          <w:szCs w:val="20"/>
        </w:rPr>
        <w:t xml:space="preserve">                             23 %  ……………………... zł ( słownie: …………………………………………………………………………………………………………………………………………………… )</w:t>
      </w:r>
    </w:p>
    <w:p w14:paraId="6BE597F4" w14:textId="77777777" w:rsidR="00550232" w:rsidRDefault="00550232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62035942" w14:textId="77777777" w:rsidR="00550232" w:rsidRDefault="00BD239D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• </w:t>
      </w:r>
      <w:r>
        <w:rPr>
          <w:rFonts w:ascii="Trebuchet MS" w:hAnsi="Trebuchet MS" w:cs="Trebuchet MS"/>
          <w:sz w:val="20"/>
          <w:szCs w:val="20"/>
        </w:rPr>
        <w:t>cena brutto:         ………………………… zł (słownie: …………………………………………………………………………………………………………………………………………………….)</w:t>
      </w:r>
    </w:p>
    <w:p w14:paraId="314878E2" w14:textId="77777777" w:rsidR="000024EC" w:rsidRDefault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574AB903" w14:textId="20BAE124" w:rsidR="000024EC" w:rsidRDefault="000024EC" w:rsidP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zgodnie z poniższym formularzem rzeczowo-cenowym.</w:t>
      </w:r>
    </w:p>
    <w:p w14:paraId="2A645707" w14:textId="77777777" w:rsidR="000024EC" w:rsidRPr="000024EC" w:rsidRDefault="000024EC" w:rsidP="000024EC">
      <w:pPr>
        <w:pStyle w:val="Standard"/>
        <w:ind w:left="360"/>
        <w:rPr>
          <w:rFonts w:ascii="Trebuchet MS" w:hAnsi="Trebuchet MS" w:cs="Trebuchet MS"/>
          <w:sz w:val="20"/>
          <w:szCs w:val="20"/>
        </w:rPr>
      </w:pPr>
    </w:p>
    <w:p w14:paraId="35842F4A" w14:textId="2199B4D4" w:rsidR="00550232" w:rsidRDefault="00BD239D" w:rsidP="000024EC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lastRenderedPageBreak/>
        <w:t xml:space="preserve">Szczegółowy opis przedmiotu zamówienia, wg poniższej tabeli. </w:t>
      </w:r>
    </w:p>
    <w:p w14:paraId="2B16FC75" w14:textId="77777777" w:rsidR="00550232" w:rsidRDefault="00BD239D">
      <w:pPr>
        <w:pStyle w:val="Standard"/>
        <w:ind w:left="72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W formularzu ofertowym należy podać nazwę produktu.</w:t>
      </w:r>
    </w:p>
    <w:tbl>
      <w:tblPr>
        <w:tblW w:w="14180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276"/>
        <w:gridCol w:w="1275"/>
        <w:gridCol w:w="1423"/>
        <w:gridCol w:w="1423"/>
        <w:gridCol w:w="1423"/>
        <w:gridCol w:w="1423"/>
        <w:gridCol w:w="1423"/>
      </w:tblGrid>
      <w:tr w:rsidR="00550232" w14:paraId="371F7CFD" w14:textId="77777777"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CE6D" w14:textId="248FDD44" w:rsidR="00550232" w:rsidRDefault="00BD239D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Lp</w:t>
            </w:r>
            <w:r w:rsidR="00E81B75">
              <w:rPr>
                <w:rFonts w:ascii="Trebuchet MS" w:hAnsi="Trebuchet MS" w:cs="Trebuchet MS"/>
                <w:b/>
                <w:sz w:val="18"/>
                <w:szCs w:val="18"/>
              </w:rPr>
              <w:t>.</w:t>
            </w:r>
          </w:p>
        </w:tc>
        <w:tc>
          <w:tcPr>
            <w:tcW w:w="5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EEBC" w14:textId="77777777" w:rsidR="00550232" w:rsidRDefault="00BD239D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Nazwa produktu</w:t>
            </w:r>
          </w:p>
          <w:p w14:paraId="2619728C" w14:textId="77777777" w:rsidR="00550232" w:rsidRDefault="00550232">
            <w:pPr>
              <w:pStyle w:val="Standard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2CF1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Ilość – jedn. miary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E95A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1 kg/litr/op.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E654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14:paraId="09890D0B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netto</w:t>
            </w:r>
          </w:p>
        </w:tc>
        <w:tc>
          <w:tcPr>
            <w:tcW w:w="2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2161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Należny podatek VAT</w:t>
            </w:r>
          </w:p>
          <w:p w14:paraId="70FB83E4" w14:textId="77777777" w:rsidR="00550232" w:rsidRDefault="00550232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B31E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Cena za całość</w:t>
            </w:r>
          </w:p>
          <w:p w14:paraId="1B877851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w brutto</w:t>
            </w:r>
          </w:p>
        </w:tc>
      </w:tr>
      <w:tr w:rsidR="00550232" w14:paraId="77E7CCD8" w14:textId="77777777"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ACD47" w14:textId="77777777" w:rsidR="00550232" w:rsidRDefault="00550232"/>
        </w:tc>
        <w:tc>
          <w:tcPr>
            <w:tcW w:w="5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EEB1" w14:textId="77777777" w:rsidR="00550232" w:rsidRDefault="00550232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C43C" w14:textId="77777777" w:rsidR="00550232" w:rsidRDefault="00550232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F3A9" w14:textId="77777777" w:rsidR="00550232" w:rsidRDefault="00550232"/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26746" w14:textId="77777777" w:rsidR="00550232" w:rsidRDefault="00550232"/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0A9D8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8%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8CE7" w14:textId="77777777" w:rsidR="00550232" w:rsidRDefault="00BD239D">
            <w:pPr>
              <w:pStyle w:val="Standard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sz w:val="18"/>
                <w:szCs w:val="18"/>
              </w:rPr>
              <w:t>23 %</w:t>
            </w: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2DB2" w14:textId="77777777" w:rsidR="00550232" w:rsidRDefault="00550232"/>
        </w:tc>
      </w:tr>
      <w:tr w:rsidR="00550232" w14:paraId="6E4A3585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69BE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4776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Podchloryn sodu , stabilizowany– środek do dezynfekcji wody basenowej</w:t>
            </w:r>
          </w:p>
          <w:p w14:paraId="626D3E80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9D07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69ABD7ED" w14:textId="0612E24E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2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6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3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00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9CC2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630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690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E4D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648F9" w14:textId="77777777" w:rsidR="00550232" w:rsidRDefault="00550232">
            <w:pPr>
              <w:pStyle w:val="Standard"/>
            </w:pPr>
          </w:p>
        </w:tc>
      </w:tr>
      <w:tr w:rsidR="00550232" w14:paraId="4C8E505D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30F2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2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70AE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do regulacji współczynnika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- (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minus)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o zawartości kwasu siarkowego minimum 49%</w:t>
            </w:r>
          </w:p>
          <w:p w14:paraId="001DA8F8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D8D6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357639B3" w14:textId="201B26EF" w:rsidR="00550232" w:rsidRDefault="00BD239D">
            <w:pPr>
              <w:pStyle w:val="Standard"/>
              <w:jc w:val="center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2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62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5379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102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AFDF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7C4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4718" w14:textId="77777777" w:rsidR="00550232" w:rsidRDefault="00550232">
            <w:pPr>
              <w:pStyle w:val="Standard"/>
            </w:pPr>
          </w:p>
        </w:tc>
      </w:tr>
      <w:tr w:rsidR="00550232" w14:paraId="0F6DE0A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E82A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3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47B5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antyglonowy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i antygrzybiczny na bazie amin IV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– rzędowych, zawartość substancji aktywnych minimum 30%</w:t>
            </w:r>
          </w:p>
          <w:p w14:paraId="21BBCA4A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C431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54B58FE8" w14:textId="115D432A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65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A1FA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8E6D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729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C6D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8C07" w14:textId="77777777" w:rsidR="00550232" w:rsidRDefault="00550232">
            <w:pPr>
              <w:pStyle w:val="Standard"/>
            </w:pPr>
          </w:p>
        </w:tc>
      </w:tr>
      <w:tr w:rsidR="00550232" w14:paraId="37AF6B9F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0471B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48184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Koncentrat do czyszczenia niecek basenowych na bazie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kwasu fosforowego i kwasu solnego</w:t>
            </w:r>
          </w:p>
          <w:p w14:paraId="54A99352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 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5A01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095A2F2D" w14:textId="359B332F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32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8F0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52B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DEA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474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0E24" w14:textId="77777777" w:rsidR="00550232" w:rsidRDefault="00550232">
            <w:pPr>
              <w:pStyle w:val="Standard"/>
            </w:pPr>
          </w:p>
        </w:tc>
      </w:tr>
      <w:tr w:rsidR="00550232" w14:paraId="6ACBF042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85DB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C0D41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Płynny zasadowy koncentrat do czyszczenia linii wodnej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</w:r>
          </w:p>
          <w:p w14:paraId="4FF569A1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1870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40D03716" w14:textId="791E9AEA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  <w:r w:rsidR="00E81B75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3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E1BE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A59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D485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9A74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291B" w14:textId="77777777" w:rsidR="00550232" w:rsidRDefault="00550232">
            <w:pPr>
              <w:pStyle w:val="Standard"/>
            </w:pPr>
          </w:p>
        </w:tc>
      </w:tr>
      <w:tr w:rsidR="00550232" w14:paraId="4B5BC464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D130E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6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DC52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Żel do czyszczenia linii wodnej</w:t>
            </w:r>
          </w:p>
          <w:p w14:paraId="68F126A1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663DD76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ABB8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194F7FFF" w14:textId="1ECC35C9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3</w:t>
            </w: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1E6C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E55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CE6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8401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049C" w14:textId="77777777" w:rsidR="00550232" w:rsidRDefault="00550232">
            <w:pPr>
              <w:pStyle w:val="Standard"/>
            </w:pPr>
          </w:p>
        </w:tc>
      </w:tr>
      <w:tr w:rsidR="00550232" w14:paraId="7306B16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0393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7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F0AD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dezynfekujący do powierzchni – koncentrat myjąco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>-dezynfekujący stosowany w roztworze wodnym preparatu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 przynajmniej w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roz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>. 1:25 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E14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76067498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15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litrów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3E05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F31F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C8C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C2076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2D5A" w14:textId="77777777" w:rsidR="00550232" w:rsidRDefault="00550232">
            <w:pPr>
              <w:pStyle w:val="Standard"/>
            </w:pPr>
          </w:p>
        </w:tc>
      </w:tr>
      <w:tr w:rsidR="00550232" w14:paraId="35A534C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C935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8</w:t>
            </w:r>
          </w:p>
          <w:p w14:paraId="7EC3DBC7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6637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Płyn do czyszczenia sond pomiarowych</w:t>
            </w:r>
          </w:p>
          <w:p w14:paraId="5B052ECF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0E1AB70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EBA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32AEA11C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200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ml</w:t>
            </w:r>
          </w:p>
          <w:p w14:paraId="7067814A" w14:textId="48C70CB3" w:rsidR="00550232" w:rsidRDefault="00BD239D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F715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BC9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DBA5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222F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255D" w14:textId="77777777" w:rsidR="00550232" w:rsidRDefault="00550232">
            <w:pPr>
              <w:pStyle w:val="Standard"/>
            </w:pPr>
          </w:p>
        </w:tc>
      </w:tr>
      <w:tr w:rsidR="00550232" w14:paraId="6E2F6A9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A7E3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z w:val="18"/>
                <w:szCs w:val="18"/>
              </w:rPr>
              <w:t>9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7107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pH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(odczyn 7,0 i 4,0)</w:t>
            </w:r>
          </w:p>
          <w:p w14:paraId="48D3F0E9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5CDEC8C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8586D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1D6535D3" w14:textId="4B856D4A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25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</w:t>
            </w:r>
          </w:p>
          <w:p w14:paraId="4ECEAC87" w14:textId="4CD84AF4" w:rsidR="00550232" w:rsidRDefault="00BD239D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9ED1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A7B8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17FB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9E5B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FFFD" w14:textId="77777777" w:rsidR="00550232" w:rsidRDefault="00550232">
            <w:pPr>
              <w:pStyle w:val="Standard"/>
            </w:pPr>
          </w:p>
        </w:tc>
      </w:tr>
      <w:tr w:rsidR="00550232" w14:paraId="051EF19D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3ED4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10</w:t>
            </w:r>
          </w:p>
          <w:p w14:paraId="392F1220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DD7178F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C329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redox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465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mV</w:t>
            </w:r>
            <w:proofErr w:type="spellEnd"/>
          </w:p>
          <w:p w14:paraId="34DEB930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F73303E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E912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06E2EB06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20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</w:t>
            </w:r>
          </w:p>
          <w:p w14:paraId="4A5EE998" w14:textId="6FC94450" w:rsidR="00550232" w:rsidRDefault="00BD239D">
            <w:pPr>
              <w:pStyle w:val="Standard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(op. </w:t>
            </w:r>
            <w:r w:rsidR="00E81B75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5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ml)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450B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ACC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85E2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CEB1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0057" w14:textId="77777777" w:rsidR="00550232" w:rsidRDefault="00550232">
            <w:pPr>
              <w:pStyle w:val="Standard"/>
            </w:pPr>
          </w:p>
        </w:tc>
      </w:tr>
      <w:tr w:rsidR="00550232" w14:paraId="1CA5CA8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BCA6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11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F105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Środek do koagulacji (koagulant), środek do uzdatniania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  <w:t xml:space="preserve">wody basenowej, preparat o dużej koncentracji </w:t>
            </w:r>
            <w:r>
              <w:rPr>
                <w:rFonts w:ascii="Trebuchet MS" w:hAnsi="Trebuchet MS" w:cs="Trebuchet MS"/>
                <w:sz w:val="18"/>
                <w:szCs w:val="18"/>
              </w:rPr>
              <w:br/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kłaczkującej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o zawartości chlorku wodorotlenku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glinu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min.9%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EF96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6C920BC2" w14:textId="6641C04E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1</w:t>
            </w:r>
            <w:r w:rsidR="00E23DD1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39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0025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7037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F9F3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9E7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1339C" w14:textId="77777777" w:rsidR="00550232" w:rsidRDefault="00550232">
            <w:pPr>
              <w:pStyle w:val="Standard"/>
            </w:pPr>
          </w:p>
        </w:tc>
      </w:tr>
      <w:tr w:rsidR="00550232" w14:paraId="4CFDBE74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80BF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12</w:t>
            </w:r>
          </w:p>
          <w:p w14:paraId="5495D69C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F37E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Tabletki DPD 1, DPD 3 (do </w:t>
            </w:r>
            <w:proofErr w:type="spellStart"/>
            <w:r>
              <w:rPr>
                <w:rFonts w:ascii="Trebuchet MS" w:hAnsi="Trebuchet MS" w:cs="Trebuchet MS"/>
                <w:sz w:val="18"/>
                <w:szCs w:val="18"/>
              </w:rPr>
              <w:t>fotolizera</w:t>
            </w:r>
            <w:proofErr w:type="spellEnd"/>
            <w:r>
              <w:rPr>
                <w:rFonts w:ascii="Trebuchet MS" w:hAnsi="Trebuchet MS" w:cs="Trebuchet MS"/>
                <w:sz w:val="18"/>
                <w:szCs w:val="18"/>
              </w:rPr>
              <w:t xml:space="preserve"> elektronicznego)</w:t>
            </w:r>
          </w:p>
          <w:p w14:paraId="09C7F3EE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6E5AC0E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67093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61988ED" w14:textId="1125635D" w:rsidR="00550232" w:rsidRDefault="00E23DD1">
            <w:pPr>
              <w:pStyle w:val="Standard"/>
            </w:pPr>
            <w:r>
              <w:rPr>
                <w:rFonts w:ascii="Trebuchet MS" w:hAnsi="Trebuchet MS" w:cs="Trebuchet MS"/>
                <w:sz w:val="18"/>
                <w:szCs w:val="18"/>
              </w:rPr>
              <w:t xml:space="preserve">16 </w:t>
            </w:r>
            <w:r w:rsidR="00BD239D">
              <w:rPr>
                <w:rFonts w:ascii="Trebuchet MS" w:hAnsi="Trebuchet MS" w:cs="Trebuchet MS"/>
                <w:sz w:val="18"/>
                <w:szCs w:val="18"/>
              </w:rPr>
              <w:t>opakowań (1 op.250szt)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B78D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72B2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8BB4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6725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E07CB" w14:textId="77777777" w:rsidR="00550232" w:rsidRDefault="00550232">
            <w:pPr>
              <w:pStyle w:val="Standard"/>
            </w:pPr>
          </w:p>
        </w:tc>
      </w:tr>
      <w:tr w:rsidR="00550232" w14:paraId="330A1201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3B76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13</w:t>
            </w:r>
          </w:p>
          <w:p w14:paraId="7B75F71A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795AD75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C5C03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Tabletki PHENOL RED</w:t>
            </w:r>
          </w:p>
          <w:p w14:paraId="74D2B854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2F6552B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26C4" w14:textId="77777777" w:rsidR="00550232" w:rsidRDefault="00550232">
            <w:pPr>
              <w:pStyle w:val="Standard"/>
              <w:snapToGrid w:val="0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3892065E" w14:textId="55DAC8D6" w:rsidR="00550232" w:rsidRDefault="00E23DD1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8</w:t>
            </w:r>
            <w:r w:rsidR="00BD239D">
              <w:rPr>
                <w:rFonts w:ascii="Trebuchet MS" w:hAnsi="Trebuchet MS" w:cs="Trebuchet MS"/>
                <w:sz w:val="18"/>
                <w:szCs w:val="18"/>
              </w:rPr>
              <w:t xml:space="preserve"> opakowań</w:t>
            </w:r>
          </w:p>
          <w:p w14:paraId="550B23D5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(1 op.250szt)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A7A7F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24FE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E95C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409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AE6ED" w14:textId="77777777" w:rsidR="00550232" w:rsidRDefault="00550232">
            <w:pPr>
              <w:pStyle w:val="Standard"/>
            </w:pPr>
          </w:p>
        </w:tc>
      </w:tr>
      <w:tr w:rsidR="00550232" w14:paraId="17C1A3AA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17D2B" w14:textId="77777777" w:rsidR="00550232" w:rsidRDefault="00BD239D">
            <w:pPr>
              <w:pStyle w:val="Standard"/>
            </w:pPr>
            <w:r>
              <w:rPr>
                <w:rFonts w:ascii="Trebuchet MS" w:eastAsia="Trebuchet MS" w:hAnsi="Trebuchet MS" w:cs="Trebuchet MS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rebuchet MS" w:hAnsi="Trebuchet MS" w:cs="Trebuchet MS"/>
                <w:sz w:val="18"/>
                <w:szCs w:val="18"/>
              </w:rPr>
              <w:t>14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9511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do obniżenia poziomu  chloru w wodzie basenowej</w:t>
            </w:r>
          </w:p>
          <w:p w14:paraId="16627ABB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5B0B0B55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ACF2" w14:textId="77777777" w:rsidR="00550232" w:rsidRDefault="00BD239D">
            <w:pPr>
              <w:pStyle w:val="Standard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</w:t>
            </w:r>
          </w:p>
          <w:p w14:paraId="1AFD9D6D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20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2C7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070D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5E4E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B559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D718" w14:textId="77777777" w:rsidR="00550232" w:rsidRDefault="00550232">
            <w:pPr>
              <w:pStyle w:val="Standard"/>
            </w:pPr>
          </w:p>
        </w:tc>
      </w:tr>
      <w:tr w:rsidR="00550232" w14:paraId="36A635A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729E" w14:textId="77777777" w:rsidR="00550232" w:rsidRDefault="00BD239D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15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A0AA3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Ziemia okrzemkowa</w:t>
            </w:r>
          </w:p>
          <w:p w14:paraId="0DE6F725" w14:textId="77777777" w:rsidR="00550232" w:rsidRDefault="00550232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70A3F771" w14:textId="77777777" w:rsidR="00550232" w:rsidRDefault="00BD239D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A24F" w14:textId="77777777" w:rsidR="00550232" w:rsidRDefault="00550232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2C579F12" w14:textId="0A7002D1" w:rsidR="00550232" w:rsidRDefault="00E23DD1">
            <w:pPr>
              <w:pStyle w:val="Standard"/>
              <w:jc w:val="center"/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4</w:t>
            </w:r>
            <w:r w:rsidR="00BD239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</w:t>
            </w:r>
            <w:r w:rsidR="00BD239D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00 kg</w:t>
            </w:r>
          </w:p>
          <w:p w14:paraId="387E3E5F" w14:textId="77777777" w:rsidR="00550232" w:rsidRDefault="00BD239D">
            <w:pPr>
              <w:pStyle w:val="Standard"/>
              <w:jc w:val="center"/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8B44" w14:textId="77777777" w:rsidR="00550232" w:rsidRDefault="00550232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97DA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07278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2B20" w14:textId="77777777" w:rsidR="00550232" w:rsidRDefault="00550232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75A0B" w14:textId="77777777" w:rsidR="00550232" w:rsidRDefault="00550232">
            <w:pPr>
              <w:pStyle w:val="Standard"/>
            </w:pPr>
          </w:p>
        </w:tc>
      </w:tr>
      <w:tr w:rsidR="000024EC" w14:paraId="3441788D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BD60" w14:textId="7D75856C" w:rsidR="000024EC" w:rsidRDefault="000024EC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16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B44C5" w14:textId="69B70EA7" w:rsidR="000024EC" w:rsidRDefault="00F510E9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do czyszczenia basenów ze stali nierdzewnej (preparat kwaśny) do usuwania osadów</w:t>
            </w:r>
          </w:p>
          <w:p w14:paraId="586F0E53" w14:textId="6E80779B" w:rsidR="000024EC" w:rsidRDefault="00F510E9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 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74210" w14:textId="77777777" w:rsidR="000024EC" w:rsidRDefault="000024EC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37857785" w14:textId="36364C9B" w:rsidR="00F510E9" w:rsidRDefault="00F510E9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110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FC57" w14:textId="77777777" w:rsidR="000024EC" w:rsidRDefault="000024EC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52F9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EB3B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08EF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66BC7" w14:textId="77777777" w:rsidR="000024EC" w:rsidRDefault="000024EC">
            <w:pPr>
              <w:pStyle w:val="Standard"/>
            </w:pPr>
          </w:p>
        </w:tc>
      </w:tr>
      <w:tr w:rsidR="000024EC" w14:paraId="402E4778" w14:textId="77777777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C844" w14:textId="471A1207" w:rsidR="000024EC" w:rsidRDefault="000024EC">
            <w:pPr>
              <w:pStyle w:val="Standard"/>
              <w:jc w:val="center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17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B56EC" w14:textId="509AEDC6" w:rsidR="000024EC" w:rsidRDefault="00F510E9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Środek do czyszczenia basenów ze stali nierdzewnej (preparat kwaśny w formie żelu) do czyszczenia linii wody, usuwa osady</w:t>
            </w:r>
          </w:p>
          <w:p w14:paraId="7654B889" w14:textId="7CFC8AB9" w:rsidR="000024EC" w:rsidRDefault="00F510E9">
            <w:pPr>
              <w:pStyle w:val="Standard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Nazwa produktu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8159" w14:textId="77777777" w:rsidR="000024EC" w:rsidRDefault="000024EC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</w:p>
          <w:p w14:paraId="2B3845D3" w14:textId="4E89CFC2" w:rsidR="00F510E9" w:rsidRDefault="00F510E9">
            <w:pPr>
              <w:pStyle w:val="Standard"/>
              <w:snapToGrid w:val="0"/>
              <w:jc w:val="center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80 kg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B726A" w14:textId="77777777" w:rsidR="000024EC" w:rsidRDefault="000024EC">
            <w:pPr>
              <w:pStyle w:val="Standard"/>
              <w:snapToGrid w:val="0"/>
              <w:rPr>
                <w:rFonts w:ascii="Trebuchet MS" w:hAnsi="Trebuchet MS" w:cs="Trebuchet MS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2048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0207A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ADC9B" w14:textId="77777777" w:rsidR="000024EC" w:rsidRDefault="000024EC">
            <w:pPr>
              <w:pStyle w:val="Standard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2EB" w14:textId="77777777" w:rsidR="000024EC" w:rsidRDefault="000024EC">
            <w:pPr>
              <w:pStyle w:val="Standard"/>
            </w:pPr>
          </w:p>
        </w:tc>
      </w:tr>
    </w:tbl>
    <w:p w14:paraId="216549D2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sz w:val="16"/>
          <w:szCs w:val="16"/>
        </w:rPr>
        <w:t xml:space="preserve">         </w:t>
      </w:r>
      <w:r>
        <w:rPr>
          <w:rFonts w:ascii="Trebuchet MS" w:hAnsi="Trebuchet MS" w:cs="Trebuchet MS"/>
          <w:sz w:val="20"/>
          <w:szCs w:val="20"/>
        </w:rPr>
        <w:t xml:space="preserve"> Do oferty należy dołączyć karty charakterystyki produktów chemii basenowej.</w:t>
      </w:r>
    </w:p>
    <w:p w14:paraId="74FA96A1" w14:textId="77777777" w:rsidR="00271335" w:rsidRPr="00271335" w:rsidRDefault="00271335" w:rsidP="00271335">
      <w:pPr>
        <w:pStyle w:val="Standard"/>
        <w:rPr>
          <w:rFonts w:ascii="Trebuchet MS" w:hAnsi="Trebuchet MS" w:cs="Trebuchet MS"/>
          <w:b/>
          <w:sz w:val="20"/>
          <w:szCs w:val="20"/>
        </w:rPr>
      </w:pPr>
    </w:p>
    <w:p w14:paraId="4C71982C" w14:textId="77777777" w:rsidR="00271335" w:rsidRPr="00271335" w:rsidRDefault="00271335" w:rsidP="00271335">
      <w:pPr>
        <w:pStyle w:val="Standard"/>
        <w:rPr>
          <w:rFonts w:ascii="Trebuchet MS" w:hAnsi="Trebuchet MS" w:cs="Trebuchet MS"/>
          <w:b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4.  Ust. 4.1-4.3 należy wypełnić o ile wybór oferty prowadziłby do powstania u Zamawiającego obowiązku podatkowego zgodnie z przepisami o podatku od towarów i usług. W przeciwnym wypadku pozostawić niewypełnione.</w:t>
      </w:r>
    </w:p>
    <w:p w14:paraId="3CE7A939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4.1.</w:t>
      </w:r>
      <w:r w:rsidRPr="00271335">
        <w:rPr>
          <w:rFonts w:ascii="Trebuchet MS" w:hAnsi="Trebuchet MS" w:cs="Trebuchet MS"/>
          <w:b/>
          <w:sz w:val="20"/>
          <w:szCs w:val="20"/>
        </w:rPr>
        <w:t> </w:t>
      </w:r>
      <w:r w:rsidRPr="00271335">
        <w:rPr>
          <w:rFonts w:ascii="Trebuchet MS" w:hAnsi="Trebuchet MS" w:cs="Trebuchet MS"/>
          <w:sz w:val="20"/>
          <w:szCs w:val="20"/>
        </w:rPr>
        <w:t>(wypełnić jeśli dotyczy)</w:t>
      </w:r>
    </w:p>
    <w:p w14:paraId="1E53D65C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Wybór oferty prowadzić będzie do powstania u Zamawiającego obowiązku podatkowego w zakresie następujących towarów/usług: .............................................</w:t>
      </w:r>
    </w:p>
    <w:p w14:paraId="11535B6B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45E6E319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4.2. (wypełnić jeśli wypełniono pkt 4.1.)</w:t>
      </w:r>
    </w:p>
    <w:p w14:paraId="45A31E02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Wartość ww. towarów lub usług bez kwoty podatku wynosi: ........................................</w:t>
      </w:r>
    </w:p>
    <w:p w14:paraId="1DC30A18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5E670C9D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4.3. (wypełnić jeśli wypełniono pkt 4.1.)</w:t>
      </w:r>
    </w:p>
    <w:p w14:paraId="325BD1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Stawka podatku od towarów i usług, która zgodnie z wiedzą Wykonawcy będzie miała zastosowanie: ...........................................</w:t>
      </w:r>
    </w:p>
    <w:p w14:paraId="077A6BBF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E8424E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  <w:r w:rsidRPr="00271335">
        <w:rPr>
          <w:rFonts w:ascii="Trebuchet MS" w:hAnsi="Trebuchet MS" w:cs="Trebuchet MS"/>
          <w:i/>
          <w:sz w:val="20"/>
          <w:szCs w:val="20"/>
        </w:rPr>
        <w:t xml:space="preserve">Wypełnić o ile wybór oferty prowadziłby do powstania u Zamawiającego obowiązku podatkowego zgodnie z przepisami o podatku od towaru i usług </w:t>
      </w:r>
      <w:r w:rsidRPr="00271335">
        <w:rPr>
          <w:rFonts w:ascii="Trebuchet MS" w:hAnsi="Trebuchet MS" w:cs="Trebuchet MS"/>
          <w:i/>
          <w:sz w:val="20"/>
          <w:szCs w:val="20"/>
        </w:rPr>
        <w:br/>
        <w:t>w przeciwnym razie zostawić niewypełnione.</w:t>
      </w:r>
    </w:p>
    <w:p w14:paraId="2E887355" w14:textId="77777777" w:rsidR="00271335" w:rsidRPr="00271335" w:rsidRDefault="00271335" w:rsidP="00271335">
      <w:pPr>
        <w:pStyle w:val="Standard"/>
        <w:rPr>
          <w:rFonts w:ascii="Trebuchet MS" w:hAnsi="Trebuchet MS" w:cs="Trebuchet MS"/>
          <w:i/>
          <w:sz w:val="20"/>
          <w:szCs w:val="20"/>
        </w:rPr>
      </w:pPr>
    </w:p>
    <w:p w14:paraId="43BD4D62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sz w:val="20"/>
          <w:szCs w:val="20"/>
        </w:rPr>
        <w:t>Termin realizacji zamówienia - zgodnie z zapisami zapytania ofertowego oraz umowy.</w:t>
      </w:r>
    </w:p>
    <w:p w14:paraId="504E89B5" w14:textId="77777777" w:rsidR="00271335" w:rsidRPr="00271335" w:rsidRDefault="00271335" w:rsidP="00271335">
      <w:pPr>
        <w:pStyle w:val="Standard"/>
        <w:rPr>
          <w:rFonts w:ascii="Trebuchet MS" w:hAnsi="Trebuchet MS" w:cs="Trebuchet MS"/>
          <w:sz w:val="20"/>
          <w:szCs w:val="20"/>
        </w:rPr>
      </w:pPr>
    </w:p>
    <w:p w14:paraId="7005CE2D" w14:textId="77777777" w:rsidR="00271335" w:rsidRPr="00271335" w:rsidRDefault="00271335" w:rsidP="00271335">
      <w:pPr>
        <w:pStyle w:val="Standard"/>
        <w:numPr>
          <w:ilvl w:val="0"/>
          <w:numId w:val="5"/>
        </w:numPr>
        <w:rPr>
          <w:rFonts w:ascii="Trebuchet MS" w:hAnsi="Trebuchet MS" w:cs="Trebuchet MS"/>
          <w:sz w:val="20"/>
          <w:szCs w:val="20"/>
        </w:rPr>
      </w:pPr>
      <w:r w:rsidRPr="00271335">
        <w:rPr>
          <w:rFonts w:ascii="Trebuchet MS" w:hAnsi="Trebuchet MS" w:cs="Trebuchet MS"/>
          <w:bCs/>
          <w:sz w:val="20"/>
          <w:szCs w:val="20"/>
        </w:rPr>
        <w:t>Rodzaj przedsiębiorstwa jakim jest Wykonawca (zaznaczyć właściwą opcję):</w:t>
      </w:r>
    </w:p>
    <w:tbl>
      <w:tblPr>
        <w:tblStyle w:val="Tabela-Siatka"/>
        <w:tblW w:w="8745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4"/>
      </w:tblGrid>
      <w:tr w:rsidR="00271335" w:rsidRPr="00271335" w14:paraId="02EFE154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383FE" w14:textId="21608D2D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0" simplePos="0" relativeHeight="251659264" behindDoc="0" locked="0" layoutInCell="1" allowOverlap="1" wp14:anchorId="761DDD2C" wp14:editId="7CFD964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5000" cy="635000"/>
                      <wp:effectExtent l="0" t="0" r="0" b="0"/>
                      <wp:wrapNone/>
                      <wp:docPr id="81454793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46C09" id="Prostokąt 2" o:spid="_x0000_s1026" style="position:absolute;margin-left:.05pt;margin-top:.05pt;width:50pt;height:50pt;z-index:251659264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" filled="f" stroked="f" strokeweight="0"/>
                  </w:pict>
                </mc:Fallback>
              </mc:AlternateContent>
            </w: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72BADC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5.75pt;height:18pt" o:ole="">
                  <v:imagedata r:id="rId7" o:title=""/>
                </v:shape>
                <w:control r:id="rId8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B73A0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Mikroprzedsiębiorstwo</w:t>
            </w:r>
          </w:p>
          <w:p w14:paraId="687F9E7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271335" w:rsidRPr="00271335" w14:paraId="2A6690A6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404AB" w14:textId="5EBFE0E4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05AB8835">
                <v:shape id="_x0000_i1039" type="#_x0000_t75" style="width:15.75pt;height:18pt" o:ole="">
                  <v:imagedata r:id="rId7" o:title=""/>
                </v:shape>
                <w:control r:id="rId9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3F3F4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Małe przedsiębiorstwo</w:t>
            </w:r>
          </w:p>
          <w:p w14:paraId="01C2D4B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271335" w:rsidRPr="00271335" w14:paraId="065B41B6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7FDEF" w14:textId="3A84F96F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2095064A">
                <v:shape id="_x0000_i1041" type="#_x0000_t75" style="width:15.75pt;height:18pt" o:ole="">
                  <v:imagedata r:id="rId7" o:title=""/>
                </v:shape>
                <w:control r:id="rId10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58B33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Średnie przedsiębiorstwo</w:t>
            </w:r>
          </w:p>
          <w:p w14:paraId="0C99E10C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i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t xml:space="preserve">(Przedsiębiorstwo, które nie jest mikroprzedsiębiorstwem ani małym przedsiębiorstwem i które zatrudnia mniej niż 250 osób i którego roczny obrót nie </w:t>
            </w:r>
            <w:r w:rsidRPr="00271335">
              <w:rPr>
                <w:rFonts w:ascii="Trebuchet MS" w:hAnsi="Trebuchet MS" w:cs="Trebuchet MS"/>
                <w:i/>
                <w:sz w:val="20"/>
                <w:szCs w:val="20"/>
              </w:rPr>
              <w:lastRenderedPageBreak/>
              <w:t>przekracza 50 milionów EUR. lub roczna suma bilansowa nie przekracza 43 milionów EURO).</w:t>
            </w:r>
          </w:p>
        </w:tc>
      </w:tr>
      <w:tr w:rsidR="00271335" w:rsidRPr="00271335" w14:paraId="70E7282A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49E00" w14:textId="3D4FB9D9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lastRenderedPageBreak/>
              <w:object w:dxaOrig="1440" w:dyaOrig="1440" w14:anchorId="101EFEBB">
                <v:shape id="_x0000_i1043" type="#_x0000_t75" style="width:15.75pt;height:18pt" o:ole="">
                  <v:imagedata r:id="rId7" o:title=""/>
                </v:shape>
                <w:control r:id="rId11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4E1B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Jednoosobowa działalność gospodarcza</w:t>
            </w:r>
          </w:p>
        </w:tc>
      </w:tr>
      <w:tr w:rsidR="00271335" w:rsidRPr="00271335" w14:paraId="49A160F0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CC299" w14:textId="0D21216A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01F081B">
                <v:shape id="_x0000_i1045" type="#_x0000_t75" style="width:15.75pt;height:18pt" o:ole="">
                  <v:imagedata r:id="rId7" o:title=""/>
                </v:shape>
                <w:control r:id="rId12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264C9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Osoba fizyczna nieprowadząca działalności gospodarczej</w:t>
            </w:r>
          </w:p>
        </w:tc>
      </w:tr>
      <w:tr w:rsidR="00271335" w:rsidRPr="00271335" w14:paraId="55DDFC21" w14:textId="77777777" w:rsidTr="00271335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10C302" w14:textId="160D28A9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object w:dxaOrig="1440" w:dyaOrig="1440" w14:anchorId="1186A1D1">
                <v:shape id="_x0000_i1047" type="#_x0000_t75" style="width:15.75pt;height:18pt" o:ole="">
                  <v:imagedata r:id="rId7" o:title=""/>
                </v:shape>
                <w:control r:id="rId13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C2D" w14:textId="77777777" w:rsidR="00271335" w:rsidRPr="00271335" w:rsidRDefault="00271335" w:rsidP="00271335">
            <w:pPr>
              <w:pStyle w:val="Standard"/>
              <w:rPr>
                <w:rFonts w:ascii="Trebuchet MS" w:hAnsi="Trebuchet MS" w:cs="Trebuchet MS"/>
                <w:sz w:val="20"/>
                <w:szCs w:val="20"/>
              </w:rPr>
            </w:pPr>
            <w:r w:rsidRPr="00271335">
              <w:rPr>
                <w:rFonts w:ascii="Trebuchet MS" w:hAnsi="Trebuchet MS" w:cs="Trebuchet MS"/>
                <w:sz w:val="20"/>
                <w:szCs w:val="20"/>
              </w:rPr>
              <w:t>Inne (jakie?): …………………………………</w:t>
            </w:r>
          </w:p>
        </w:tc>
      </w:tr>
    </w:tbl>
    <w:p w14:paraId="45CDC452" w14:textId="7D4D3F8C" w:rsidR="00550232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="00BD239D">
        <w:rPr>
          <w:rFonts w:ascii="Trebuchet MS" w:hAnsi="Trebuchet MS" w:cs="Trebuchet MS"/>
          <w:sz w:val="20"/>
          <w:szCs w:val="20"/>
        </w:rPr>
        <w:t>. Oświadczam, że:</w:t>
      </w:r>
    </w:p>
    <w:p w14:paraId="01F15F20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zapytaniem ofertowym i nie wnoszę do niego zastrzeżeń oraz zdobyłem konieczne informacje potrzebne do właściwego wykonania zamówienia,</w:t>
      </w:r>
    </w:p>
    <w:p w14:paraId="23DB003B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posiadam niezbędną wiedzę i doświadczenie oraz uprawnienia niezbędne do wykonania przedmiotu zamówienia,</w:t>
      </w:r>
    </w:p>
    <w:p w14:paraId="69C1F55A" w14:textId="587E7A84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dysponuję odpowiednim potencjałem technicznym i osobami zdolnymi do wykonania zamówienia,</w:t>
      </w:r>
    </w:p>
    <w:p w14:paraId="32A41DE1" w14:textId="17F3C500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przedmiot oferty jest zgodny z przedmiotem zamówienia,</w:t>
      </w:r>
    </w:p>
    <w:p w14:paraId="175ABD7F" w14:textId="0555AA5D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zapoznałem się z procedurą zgłoszeń wewnętrznych obowiązujących w MOSiR Ruda Śląska (sygnaliści) zamieszczoną na stronie internetowej Zamawiającego www.bip.mosir.rsl.pl</w:t>
      </w:r>
    </w:p>
    <w:p w14:paraId="23A4945B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w cenę wliczyliśmy wszystkie koszty związane z realizacja zamówienia, o których mowa w zapytaniu ofertowym, w tym również koszty transportu,</w:t>
      </w:r>
    </w:p>
    <w:p w14:paraId="2D41A6EF" w14:textId="7821C7F3" w:rsidR="00271335" w:rsidRDefault="00271335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- termin związania z ofertą przez okres 30 dni od upływu terminu składania ofert,</w:t>
      </w:r>
    </w:p>
    <w:p w14:paraId="0E2D96C6" w14:textId="2F96EFBF" w:rsidR="00271335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</w:t>
      </w:r>
    </w:p>
    <w:p w14:paraId="7BDC2505" w14:textId="77777777" w:rsidR="00550232" w:rsidRDefault="00BD239D">
      <w:pPr>
        <w:pStyle w:val="Standard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- wyrażam zgodę na przetwarzanie danych osobowych zawartych w ofercie dla potrzeb niezbędnych do realizacji procedury wyboru Wykonawcy </w:t>
      </w:r>
      <w:r>
        <w:rPr>
          <w:rFonts w:ascii="Trebuchet MS" w:hAnsi="Trebuchet MS" w:cs="Trebuchet MS"/>
          <w:sz w:val="20"/>
          <w:szCs w:val="20"/>
        </w:rPr>
        <w:br/>
        <w:t xml:space="preserve">i przyjmuję do wiadomości, że administratorem danych osobowych jest  MOSiR Ruda Śląska. Ponadto informuję, że podanie numeru telefonu </w:t>
      </w:r>
      <w:r>
        <w:rPr>
          <w:rFonts w:ascii="Trebuchet MS" w:hAnsi="Trebuchet MS" w:cs="Trebuchet MS"/>
          <w:sz w:val="20"/>
          <w:szCs w:val="20"/>
        </w:rPr>
        <w:br/>
        <w:t>i adresu email jest dobrowolne i ma na celu usprawnienie kontaktu z MOSiR-em Ruda Śląska.</w:t>
      </w:r>
    </w:p>
    <w:p w14:paraId="47853956" w14:textId="77777777" w:rsidR="00550232" w:rsidRDefault="00BD239D">
      <w:pPr>
        <w:pStyle w:val="Standard"/>
        <w:ind w:left="454" w:hanging="34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6. Termin związania z ofertą przez okres 30 od upływu terminu składania ofert,</w:t>
      </w:r>
    </w:p>
    <w:p w14:paraId="5CF57048" w14:textId="77777777" w:rsidR="00550232" w:rsidRDefault="00BD239D">
      <w:pPr>
        <w:pStyle w:val="Standard"/>
      </w:pPr>
      <w:r>
        <w:rPr>
          <w:sz w:val="20"/>
          <w:szCs w:val="20"/>
        </w:rPr>
        <w:t xml:space="preserve">         </w:t>
      </w:r>
      <w:r>
        <w:rPr>
          <w:rFonts w:ascii="Trebuchet MS" w:hAnsi="Trebuchet MS"/>
          <w:sz w:val="20"/>
          <w:szCs w:val="20"/>
        </w:rPr>
        <w:t>7. Ofertę składamy na .... ponumerowanych stronach w sposób ciągły wraz z załącznikami, które stanowią:</w:t>
      </w:r>
    </w:p>
    <w:p w14:paraId="4EE16467" w14:textId="77777777" w:rsidR="00550232" w:rsidRDefault="00BD239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a/ .............</w:t>
      </w:r>
    </w:p>
    <w:p w14:paraId="37D5B2FD" w14:textId="77777777" w:rsidR="00550232" w:rsidRDefault="00BD239D">
      <w:pPr>
        <w:pStyle w:val="Standard"/>
        <w:ind w:left="360"/>
      </w:pPr>
      <w:r>
        <w:rPr>
          <w:sz w:val="20"/>
          <w:szCs w:val="20"/>
        </w:rPr>
        <w:t xml:space="preserve">      b/ .............     </w:t>
      </w:r>
    </w:p>
    <w:p w14:paraId="1C405925" w14:textId="77777777" w:rsidR="00550232" w:rsidRDefault="00550232">
      <w:pPr>
        <w:pStyle w:val="Standard"/>
        <w:ind w:left="360"/>
        <w:rPr>
          <w:sz w:val="20"/>
          <w:szCs w:val="20"/>
        </w:rPr>
      </w:pPr>
    </w:p>
    <w:p w14:paraId="0DBDDCF1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56C5EAC3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0F4D5159" w14:textId="77777777" w:rsidR="00F510E9" w:rsidRDefault="00F510E9">
      <w:pPr>
        <w:pStyle w:val="Standard"/>
        <w:ind w:left="360"/>
        <w:rPr>
          <w:sz w:val="20"/>
          <w:szCs w:val="20"/>
        </w:rPr>
      </w:pPr>
    </w:p>
    <w:p w14:paraId="6BA8B3FC" w14:textId="77777777" w:rsidR="00550232" w:rsidRDefault="00BD239D">
      <w:pPr>
        <w:pStyle w:val="Standard"/>
        <w:ind w:left="360"/>
      </w:pPr>
      <w:r>
        <w:rPr>
          <w:sz w:val="20"/>
          <w:szCs w:val="20"/>
        </w:rPr>
        <w:t xml:space="preserve">                                                     …………………………………… </w:t>
      </w:r>
      <w:r>
        <w:rPr>
          <w:rFonts w:ascii="Trebuchet MS" w:hAnsi="Trebuchet MS" w:cs="Trebuchet MS"/>
          <w:sz w:val="20"/>
          <w:szCs w:val="20"/>
        </w:rPr>
        <w:t>dnia</w:t>
      </w:r>
      <w:r>
        <w:rPr>
          <w:sz w:val="20"/>
          <w:szCs w:val="20"/>
        </w:rPr>
        <w:t xml:space="preserve"> …………………………                                   ………………………………………</w:t>
      </w:r>
    </w:p>
    <w:p w14:paraId="420DB8B1" w14:textId="77777777" w:rsidR="00550232" w:rsidRDefault="00BD239D">
      <w:pPr>
        <w:pStyle w:val="Standard"/>
        <w:ind w:left="360"/>
      </w:pPr>
      <w:r>
        <w:rPr>
          <w:rFonts w:ascii="Trebuchet MS" w:eastAsia="Trebuchet MS" w:hAnsi="Trebuchet MS" w:cs="Trebuchet MS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rebuchet MS" w:hAnsi="Trebuchet MS" w:cs="Trebuchet MS"/>
          <w:sz w:val="16"/>
          <w:szCs w:val="16"/>
        </w:rPr>
        <w:t xml:space="preserve">Podpis i pieczątka Wykonawcy                           </w:t>
      </w:r>
    </w:p>
    <w:sectPr w:rsidR="00550232">
      <w:headerReference w:type="default" r:id="rId14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081B7" w14:textId="77777777" w:rsidR="004470A7" w:rsidRDefault="004470A7">
      <w:r>
        <w:separator/>
      </w:r>
    </w:p>
  </w:endnote>
  <w:endnote w:type="continuationSeparator" w:id="0">
    <w:p w14:paraId="29701A05" w14:textId="77777777" w:rsidR="004470A7" w:rsidRDefault="0044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98323" w14:textId="77777777" w:rsidR="004470A7" w:rsidRDefault="004470A7">
      <w:r>
        <w:rPr>
          <w:color w:val="000000"/>
        </w:rPr>
        <w:separator/>
      </w:r>
    </w:p>
  </w:footnote>
  <w:footnote w:type="continuationSeparator" w:id="0">
    <w:p w14:paraId="69A90480" w14:textId="77777777" w:rsidR="004470A7" w:rsidRDefault="0044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CC5E7" w14:textId="4508A9D6" w:rsidR="00A15F8B" w:rsidRPr="00D84088" w:rsidRDefault="00D84088" w:rsidP="00A15F8B">
    <w:pPr>
      <w:pStyle w:val="Nagwek"/>
      <w:jc w:val="center"/>
      <w:rPr>
        <w:rFonts w:ascii="Trebuchet MS" w:hAnsi="Trebuchet MS"/>
        <w:sz w:val="16"/>
        <w:szCs w:val="16"/>
        <w:u w:val="single"/>
      </w:rPr>
    </w:pPr>
    <w:r w:rsidRPr="00D84088">
      <w:rPr>
        <w:rFonts w:ascii="Trebuchet MS" w:hAnsi="Trebuchet MS"/>
        <w:sz w:val="16"/>
        <w:szCs w:val="16"/>
        <w:u w:val="single"/>
      </w:rPr>
      <w:t>Zapytanie ofertowe</w:t>
    </w:r>
    <w:r w:rsidR="00A15F8B" w:rsidRPr="00D84088">
      <w:rPr>
        <w:rFonts w:ascii="Trebuchet MS" w:hAnsi="Trebuchet MS"/>
        <w:sz w:val="16"/>
        <w:szCs w:val="16"/>
        <w:u w:val="single"/>
      </w:rPr>
      <w:t>: Zakup i dostawa chemii basenowej na rok 2025 – Znak sprawy: MOSiR.2600</w:t>
    </w:r>
    <w:r>
      <w:rPr>
        <w:rFonts w:ascii="Trebuchet MS" w:hAnsi="Trebuchet MS"/>
        <w:sz w:val="16"/>
        <w:szCs w:val="16"/>
        <w:u w:val="single"/>
      </w:rPr>
      <w:t>.</w:t>
    </w:r>
    <w:r w:rsidR="00A15F8B" w:rsidRPr="00D84088">
      <w:rPr>
        <w:rFonts w:ascii="Trebuchet MS" w:hAnsi="Trebuchet MS"/>
        <w:sz w:val="16"/>
        <w:szCs w:val="16"/>
        <w:u w:val="single"/>
      </w:rPr>
      <w:t>131</w:t>
    </w:r>
    <w:r>
      <w:rPr>
        <w:rFonts w:ascii="Trebuchet MS" w:hAnsi="Trebuchet MS"/>
        <w:sz w:val="16"/>
        <w:szCs w:val="16"/>
        <w:u w:val="single"/>
      </w:rPr>
      <w:t>.</w:t>
    </w:r>
    <w:r w:rsidR="00A15F8B" w:rsidRPr="00D84088">
      <w:rPr>
        <w:rFonts w:ascii="Trebuchet MS" w:hAnsi="Trebuchet MS"/>
        <w:sz w:val="16"/>
        <w:szCs w:val="16"/>
        <w:u w:val="single"/>
      </w:rPr>
      <w:t>2024 /Ldz. 4695/2024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1742"/>
    <w:multiLevelType w:val="multilevel"/>
    <w:tmpl w:val="7682BAD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95C4189"/>
    <w:multiLevelType w:val="multilevel"/>
    <w:tmpl w:val="C7AA468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CC825D7"/>
    <w:multiLevelType w:val="multilevel"/>
    <w:tmpl w:val="D8F2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904367818">
    <w:abstractNumId w:val="0"/>
  </w:num>
  <w:num w:numId="2" w16cid:durableId="824735305">
    <w:abstractNumId w:val="1"/>
  </w:num>
  <w:num w:numId="3" w16cid:durableId="79980273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hint="default"/>
          <w:sz w:val="20"/>
          <w:szCs w:val="20"/>
        </w:rPr>
      </w:lvl>
    </w:lvlOverride>
  </w:num>
  <w:num w:numId="4" w16cid:durableId="879977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57344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232"/>
    <w:rsid w:val="000024EC"/>
    <w:rsid w:val="00076B63"/>
    <w:rsid w:val="00240A64"/>
    <w:rsid w:val="00271335"/>
    <w:rsid w:val="00272D77"/>
    <w:rsid w:val="00440F40"/>
    <w:rsid w:val="004470A7"/>
    <w:rsid w:val="0045254B"/>
    <w:rsid w:val="00550232"/>
    <w:rsid w:val="005D51D8"/>
    <w:rsid w:val="00762E3D"/>
    <w:rsid w:val="0091691C"/>
    <w:rsid w:val="00A15F8B"/>
    <w:rsid w:val="00A96238"/>
    <w:rsid w:val="00AE7E9C"/>
    <w:rsid w:val="00BD239D"/>
    <w:rsid w:val="00CB02FD"/>
    <w:rsid w:val="00D82273"/>
    <w:rsid w:val="00D84088"/>
    <w:rsid w:val="00E23DD1"/>
    <w:rsid w:val="00E507A6"/>
    <w:rsid w:val="00E81B75"/>
    <w:rsid w:val="00F01F0A"/>
    <w:rsid w:val="00F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2D2586"/>
  <w15:docId w15:val="{0055FBED-B346-437D-8395-983ADC33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39"/>
    <w:rsid w:val="0027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1111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13</cp:revision>
  <cp:lastPrinted>2024-12-16T13:46:00Z</cp:lastPrinted>
  <dcterms:created xsi:type="dcterms:W3CDTF">2022-12-13T13:42:00Z</dcterms:created>
  <dcterms:modified xsi:type="dcterms:W3CDTF">2024-12-16T13:50:00Z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